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0" w:rsidRPr="00CE1090" w:rsidRDefault="00CE1090" w:rsidP="00CE1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090">
        <w:rPr>
          <w:rFonts w:ascii="Times New Roman" w:hAnsi="Times New Roman" w:cs="Times New Roman"/>
          <w:sz w:val="28"/>
          <w:szCs w:val="28"/>
        </w:rPr>
        <w:t>Отчет об использовании 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90">
        <w:rPr>
          <w:rFonts w:ascii="Times New Roman" w:hAnsi="Times New Roman" w:cs="Times New Roman"/>
          <w:sz w:val="28"/>
          <w:szCs w:val="28"/>
        </w:rPr>
        <w:t>аквапоническ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E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90">
        <w:rPr>
          <w:rFonts w:ascii="Times New Roman" w:hAnsi="Times New Roman" w:cs="Times New Roman"/>
          <w:sz w:val="28"/>
          <w:szCs w:val="28"/>
        </w:rPr>
        <w:t>экосиситем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E1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0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27A5" w:rsidRDefault="00CE1090" w:rsidP="00CE1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090">
        <w:rPr>
          <w:rFonts w:ascii="Times New Roman" w:hAnsi="Times New Roman" w:cs="Times New Roman"/>
          <w:sz w:val="28"/>
          <w:szCs w:val="28"/>
        </w:rPr>
        <w:t>МБОУ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90">
        <w:rPr>
          <w:rFonts w:ascii="Times New Roman" w:hAnsi="Times New Roman" w:cs="Times New Roman"/>
          <w:sz w:val="28"/>
          <w:szCs w:val="28"/>
        </w:rPr>
        <w:t>Астрахани «Гимназия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37"/>
        <w:gridCol w:w="2033"/>
        <w:gridCol w:w="1557"/>
        <w:gridCol w:w="442"/>
        <w:gridCol w:w="2279"/>
        <w:gridCol w:w="2823"/>
      </w:tblGrid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  <w:gridSpan w:val="2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79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экосиситема</w:t>
            </w:r>
            <w:proofErr w:type="spellEnd"/>
          </w:p>
        </w:tc>
        <w:tc>
          <w:tcPr>
            <w:tcW w:w="7101" w:type="dxa"/>
            <w:gridSpan w:val="4"/>
          </w:tcPr>
          <w:p w:rsidR="00CE1090" w:rsidRP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МБОУ г. Астрахани « Гимназия №1»;  экосистема -  </w:t>
            </w:r>
            <w:proofErr w:type="spellStart"/>
            <w:r w:rsidRPr="007C40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FishPlant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155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89053604579</w:t>
            </w:r>
          </w:p>
          <w:p w:rsidR="00CE1090" w:rsidRDefault="00420832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E1090">
                <w:rPr>
                  <w:rStyle w:val="a4"/>
                  <w:rFonts w:ascii="Arial" w:hAnsi="Arial" w:cs="Arial"/>
                  <w:color w:val="F6921E"/>
                  <w:sz w:val="25"/>
                  <w:szCs w:val="25"/>
                  <w:bdr w:val="none" w:sz="0" w:space="0" w:color="auto" w:frame="1"/>
                  <w:shd w:val="clear" w:color="auto" w:fill="F4F8FE"/>
                </w:rPr>
                <w:t>anton.bl95@mail.ru</w:t>
              </w:r>
            </w:hyperlink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55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М.В.</w:t>
            </w:r>
          </w:p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CE1090" w:rsidRPr="00A5794D" w:rsidRDefault="00CE1090" w:rsidP="00CE109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E1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«Первые шаги в мир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1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Аквапоники</w:t>
            </w:r>
            <w:proofErr w:type="spellEnd"/>
            <w:r w:rsidRPr="00CE1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A5794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 РП</w:t>
            </w:r>
          </w:p>
        </w:tc>
        <w:tc>
          <w:tcPr>
            <w:tcW w:w="1557" w:type="dxa"/>
          </w:tcPr>
          <w:p w:rsidR="00C936D5" w:rsidRDefault="00C936D5" w:rsidP="00C9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6Б- 15 чел</w:t>
            </w:r>
          </w:p>
          <w:p w:rsidR="00C936D5" w:rsidRDefault="00C936D5" w:rsidP="00C9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7А- 5 чел</w:t>
            </w:r>
          </w:p>
          <w:p w:rsidR="00C936D5" w:rsidRDefault="00C936D5" w:rsidP="00C9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8А-5 чел</w:t>
            </w:r>
          </w:p>
          <w:p w:rsidR="00CE1090" w:rsidRDefault="00C936D5" w:rsidP="00C9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-5 чел</w:t>
            </w:r>
          </w:p>
        </w:tc>
        <w:tc>
          <w:tcPr>
            <w:tcW w:w="2721" w:type="dxa"/>
            <w:gridSpan w:val="2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деятельность.</w:t>
            </w: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педагоги</w:t>
            </w:r>
          </w:p>
        </w:tc>
        <w:tc>
          <w:tcPr>
            <w:tcW w:w="155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  <w:gridSpan w:val="2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обучающиеся</w:t>
            </w:r>
          </w:p>
        </w:tc>
        <w:tc>
          <w:tcPr>
            <w:tcW w:w="155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6Б- 15 чел</w:t>
            </w:r>
          </w:p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7А- 5 чел</w:t>
            </w:r>
          </w:p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8А-5</w:t>
            </w:r>
            <w:r w:rsidR="00C936D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C936D5" w:rsidRDefault="00C936D5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-5 чел</w:t>
            </w:r>
          </w:p>
        </w:tc>
        <w:tc>
          <w:tcPr>
            <w:tcW w:w="2721" w:type="dxa"/>
            <w:gridSpan w:val="2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участия в сетевых проектах на площадке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ГлобалЛаб</w:t>
            </w:r>
            <w:proofErr w:type="spellEnd"/>
          </w:p>
        </w:tc>
        <w:tc>
          <w:tcPr>
            <w:tcW w:w="1557" w:type="dxa"/>
          </w:tcPr>
          <w:p w:rsidR="00CE1090" w:rsidRDefault="00C936D5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-5 чел</w:t>
            </w:r>
          </w:p>
        </w:tc>
        <w:tc>
          <w:tcPr>
            <w:tcW w:w="2721" w:type="dxa"/>
            <w:gridSpan w:val="2"/>
          </w:tcPr>
          <w:p w:rsidR="00CE1090" w:rsidRDefault="00C936D5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проекта.</w:t>
            </w:r>
          </w:p>
        </w:tc>
        <w:tc>
          <w:tcPr>
            <w:tcW w:w="2823" w:type="dxa"/>
          </w:tcPr>
          <w:p w:rsidR="00CE1090" w:rsidRDefault="00C936D5" w:rsidP="00C936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Аквапоникой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936D5" w:rsidRPr="00C936D5" w:rsidRDefault="00C936D5" w:rsidP="00C936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бактерий в искусственной экосистеме».</w:t>
            </w:r>
          </w:p>
        </w:tc>
      </w:tr>
      <w:tr w:rsidR="00CE1090" w:rsidTr="005623BB">
        <w:tc>
          <w:tcPr>
            <w:tcW w:w="43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использования экосистемы</w:t>
            </w:r>
          </w:p>
        </w:tc>
        <w:tc>
          <w:tcPr>
            <w:tcW w:w="1557" w:type="dxa"/>
          </w:tcPr>
          <w:p w:rsidR="00CE1090" w:rsidRDefault="00CE1090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</w:tcPr>
          <w:p w:rsidR="00CE1090" w:rsidRDefault="00C936D5" w:rsidP="00C9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Вырастили 10 особей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клариевого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сома (массой  с350гр  до 1250гр). Растения – разные сорта салата,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клубника,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спатифиллум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партенокарпические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огурцы (все цветет и плодоносит). Последний месяц жила и размножалась спасенная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бабочка, занесенная в Красную Книгу – бражник павлиний глаз.</w:t>
            </w:r>
          </w:p>
        </w:tc>
        <w:tc>
          <w:tcPr>
            <w:tcW w:w="2823" w:type="dxa"/>
          </w:tcPr>
          <w:p w:rsidR="00CE1090" w:rsidRDefault="00C936D5" w:rsidP="00CE1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Засорение фильтров, перебои в работе мотора.</w:t>
            </w:r>
          </w:p>
        </w:tc>
      </w:tr>
    </w:tbl>
    <w:p w:rsidR="00CE1090" w:rsidRPr="00CE1090" w:rsidRDefault="00CE1090" w:rsidP="00CE1090">
      <w:pPr>
        <w:rPr>
          <w:rFonts w:ascii="Times New Roman" w:hAnsi="Times New Roman" w:cs="Times New Roman"/>
          <w:sz w:val="28"/>
          <w:szCs w:val="28"/>
        </w:rPr>
      </w:pPr>
    </w:p>
    <w:sectPr w:rsidR="00CE1090" w:rsidRPr="00CE1090" w:rsidSect="0085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8E2"/>
    <w:multiLevelType w:val="hybridMultilevel"/>
    <w:tmpl w:val="7496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090"/>
    <w:rsid w:val="00420832"/>
    <w:rsid w:val="005623BB"/>
    <w:rsid w:val="008527A5"/>
    <w:rsid w:val="00C936D5"/>
    <w:rsid w:val="00CE1090"/>
    <w:rsid w:val="00D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10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.bl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246</Lines>
  <Paragraphs>105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</cp:lastModifiedBy>
  <cp:revision>2</cp:revision>
  <dcterms:created xsi:type="dcterms:W3CDTF">2017-10-12T09:01:00Z</dcterms:created>
  <dcterms:modified xsi:type="dcterms:W3CDTF">2017-10-12T09:01:00Z</dcterms:modified>
</cp:coreProperties>
</file>